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650" w:firstLineChars="600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报名登记表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1"/>
        <w:gridCol w:w="1530"/>
        <w:gridCol w:w="2458"/>
        <w:gridCol w:w="1295"/>
        <w:gridCol w:w="1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8" w:hRule="atLeast"/>
        </w:trPr>
        <w:tc>
          <w:tcPr>
            <w:tcW w:w="21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  <w:t>公司名称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  <w:t>（加盖公章）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  <w:t>法人身份证号码</w:t>
            </w: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  <w:t>报名时间</w:t>
            </w: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</w:trPr>
        <w:tc>
          <w:tcPr>
            <w:tcW w:w="21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</w:trPr>
        <w:tc>
          <w:tcPr>
            <w:tcW w:w="21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</w:trPr>
        <w:tc>
          <w:tcPr>
            <w:tcW w:w="21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</w:trPr>
        <w:tc>
          <w:tcPr>
            <w:tcW w:w="21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</w:trPr>
        <w:tc>
          <w:tcPr>
            <w:tcW w:w="21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</w:trPr>
        <w:tc>
          <w:tcPr>
            <w:tcW w:w="21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</w:trPr>
        <w:tc>
          <w:tcPr>
            <w:tcW w:w="21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exact"/>
        </w:trPr>
        <w:tc>
          <w:tcPr>
            <w:tcW w:w="21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BC41CB"/>
    <w:rsid w:val="4DBC4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